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5A62F94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B81B0F">
        <w:rPr>
          <w:sz w:val="24"/>
          <w:szCs w:val="24"/>
        </w:rPr>
        <w:t>60</w:t>
      </w:r>
      <w:r w:rsidR="00E73A17">
        <w:rPr>
          <w:sz w:val="24"/>
          <w:szCs w:val="24"/>
        </w:rPr>
        <w:t>1</w:t>
      </w:r>
      <w:r w:rsidR="0014551E">
        <w:rPr>
          <w:sz w:val="24"/>
          <w:szCs w:val="24"/>
        </w:rPr>
        <w:t>5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2B23811F" w14:textId="77777777" w:rsidR="00B81B0F" w:rsidRDefault="00B81B0F" w:rsidP="000F6955">
      <w:pPr>
        <w:rPr>
          <w:sz w:val="24"/>
          <w:szCs w:val="24"/>
        </w:rPr>
      </w:pPr>
      <w:r w:rsidRPr="00B81B0F">
        <w:rPr>
          <w:sz w:val="24"/>
          <w:szCs w:val="24"/>
        </w:rPr>
        <w:t>Поручень опорный для мини-раковины, пристенный, нержавеющая сталь, D32 мм</w:t>
      </w:r>
    </w:p>
    <w:p w14:paraId="509B3FEE" w14:textId="31EB4E31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5324876E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17"/>
        <w:gridCol w:w="6972"/>
      </w:tblGrid>
      <w:tr w:rsidR="002436AA" w:rsidRPr="000F6955" w14:paraId="215134A3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0084DF25" w:rsidR="002436AA" w:rsidRPr="000F6955" w:rsidRDefault="00A230E6" w:rsidP="000F6955">
            <w:pPr>
              <w:rPr>
                <w:sz w:val="24"/>
                <w:szCs w:val="24"/>
              </w:rPr>
            </w:pPr>
            <w:r w:rsidRPr="00A230E6">
              <w:rPr>
                <w:sz w:val="24"/>
                <w:szCs w:val="24"/>
              </w:rPr>
              <w:t>Изделие представляет собой эргономичное опорное устройство для адаптации санузла. Изготавливается из нержавеющей стали, что повышает его эксплуатационные характеристики.                                                                                 Поручень предназначен в качестве опорного устройства для инвалида опорника, поэтому должен быть 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0240FFBD" w:rsidR="00E061F1" w:rsidRPr="000F6955" w:rsidRDefault="00A230E6" w:rsidP="0015267B">
            <w:pPr>
              <w:rPr>
                <w:sz w:val="24"/>
                <w:szCs w:val="24"/>
              </w:rPr>
            </w:pPr>
            <w:r w:rsidRPr="00A230E6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3BCBE" w14:textId="6E099305" w:rsidR="00A230E6" w:rsidRPr="00A230E6" w:rsidRDefault="00A230E6" w:rsidP="00A230E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230E6">
              <w:rPr>
                <w:sz w:val="24"/>
                <w:szCs w:val="24"/>
              </w:rPr>
              <w:t>С целью обеспечения комфортных условий для людей всех категорий МГН поручень должен быть изготовлен из трубы в соответствии с ГОСТ Р 51261-2022, диаметром не менее 3</w:t>
            </w:r>
            <w:r>
              <w:rPr>
                <w:sz w:val="24"/>
                <w:szCs w:val="24"/>
              </w:rPr>
              <w:t>2</w:t>
            </w:r>
            <w:r w:rsidRPr="00A230E6">
              <w:rPr>
                <w:sz w:val="24"/>
                <w:szCs w:val="24"/>
              </w:rPr>
              <w:t xml:space="preserve"> мм. Толщина стенки трубы не менее 1,5 мм.  </w:t>
            </w:r>
          </w:p>
          <w:p w14:paraId="7885D756" w14:textId="446CC2C1" w:rsidR="002436AA" w:rsidRPr="000F6955" w:rsidRDefault="00A230E6" w:rsidP="00A230E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A230E6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A230E6">
              <w:rPr>
                <w:sz w:val="24"/>
                <w:szCs w:val="24"/>
              </w:rPr>
              <w:t>гр</w:t>
            </w:r>
            <w:proofErr w:type="spellEnd"/>
            <w:r w:rsidRPr="00A230E6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0,5мм.</w:t>
            </w:r>
          </w:p>
        </w:tc>
      </w:tr>
      <w:tr w:rsidR="002436AA" w:rsidRPr="000F6955" w14:paraId="53FAB9AB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8AAC" w14:textId="489D715F" w:rsidR="00A230E6" w:rsidRDefault="00A230E6" w:rsidP="00D33DB5">
            <w:pPr>
              <w:rPr>
                <w:sz w:val="24"/>
                <w:szCs w:val="24"/>
              </w:rPr>
            </w:pPr>
            <w:r w:rsidRPr="00A230E6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размеры: ширина поручня не менее 450</w:t>
            </w:r>
            <w:r>
              <w:rPr>
                <w:sz w:val="24"/>
                <w:szCs w:val="24"/>
              </w:rPr>
              <w:t xml:space="preserve"> </w:t>
            </w:r>
            <w:r w:rsidRPr="00A230E6">
              <w:rPr>
                <w:sz w:val="24"/>
                <w:szCs w:val="24"/>
              </w:rPr>
              <w:t>мм</w:t>
            </w:r>
            <w:r>
              <w:rPr>
                <w:sz w:val="24"/>
                <w:szCs w:val="24"/>
              </w:rPr>
              <w:t xml:space="preserve"> </w:t>
            </w:r>
            <w:r w:rsidRPr="00A230E6">
              <w:rPr>
                <w:sz w:val="24"/>
                <w:szCs w:val="24"/>
              </w:rPr>
              <w:t>(без учета выступающих крепежных элементов), глубина не менее 400</w:t>
            </w:r>
            <w:r>
              <w:rPr>
                <w:sz w:val="24"/>
                <w:szCs w:val="24"/>
              </w:rPr>
              <w:t xml:space="preserve"> </w:t>
            </w:r>
            <w:r w:rsidRPr="00A230E6">
              <w:rPr>
                <w:sz w:val="24"/>
                <w:szCs w:val="24"/>
              </w:rPr>
              <w:t xml:space="preserve">мм. </w:t>
            </w:r>
          </w:p>
          <w:p w14:paraId="1C6118A2" w14:textId="2C92F242" w:rsidR="002436AA" w:rsidRPr="000F6955" w:rsidRDefault="00165981" w:rsidP="00D33DB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A230E6" w:rsidRPr="000F6955" w14:paraId="03D70B1E" w14:textId="77777777" w:rsidTr="00663399"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583" w14:textId="5DCECF9F" w:rsidR="00A230E6" w:rsidRPr="00297E1D" w:rsidRDefault="00A230E6" w:rsidP="00A230E6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1D" w14:textId="35154F0B" w:rsidR="00A230E6" w:rsidRPr="00297E1D" w:rsidRDefault="00A230E6" w:rsidP="00A230E6">
            <w:pPr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55B4A9C4" w:rsidR="00A0787D" w:rsidRPr="000F6955" w:rsidRDefault="00A230E6" w:rsidP="00A0787D">
            <w:pPr>
              <w:rPr>
                <w:sz w:val="24"/>
                <w:szCs w:val="24"/>
              </w:rPr>
            </w:pPr>
            <w:r w:rsidRPr="00A230E6">
              <w:rPr>
                <w:sz w:val="24"/>
                <w:szCs w:val="24"/>
              </w:rPr>
              <w:t>Крепление поручня осуществляется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A230E6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A230E6">
        <w:trPr>
          <w:trHeight w:val="70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A230E6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8B8FF69" w14:textId="77777777" w:rsidR="00A230E6" w:rsidRDefault="00A230E6" w:rsidP="000F6955">
      <w:pPr>
        <w:rPr>
          <w:b/>
          <w:sz w:val="24"/>
          <w:szCs w:val="24"/>
        </w:rPr>
      </w:pPr>
    </w:p>
    <w:p w14:paraId="45CB4C0D" w14:textId="3B6C6705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3AE35992" w:rsidR="000F6955" w:rsidRDefault="00B81B0F" w:rsidP="000F6955">
      <w:pPr>
        <w:rPr>
          <w:bCs/>
          <w:sz w:val="24"/>
          <w:szCs w:val="24"/>
        </w:rPr>
      </w:pPr>
      <w:r w:rsidRPr="00B81B0F">
        <w:rPr>
          <w:bCs/>
          <w:sz w:val="24"/>
          <w:szCs w:val="24"/>
        </w:rPr>
        <w:t>Поручень опорный для мини-раковины, пристенный, нержавеющая сталь, D32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05B02FC0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A230E6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A230E6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D774F"/>
    <w:rsid w:val="000F6955"/>
    <w:rsid w:val="00112965"/>
    <w:rsid w:val="001240F0"/>
    <w:rsid w:val="001435CF"/>
    <w:rsid w:val="0014551E"/>
    <w:rsid w:val="0015267B"/>
    <w:rsid w:val="00165981"/>
    <w:rsid w:val="001C708F"/>
    <w:rsid w:val="001F3129"/>
    <w:rsid w:val="0021187F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5146C2"/>
    <w:rsid w:val="00592BE9"/>
    <w:rsid w:val="005D4C4D"/>
    <w:rsid w:val="006250E5"/>
    <w:rsid w:val="006443E9"/>
    <w:rsid w:val="00683639"/>
    <w:rsid w:val="006849AF"/>
    <w:rsid w:val="006B3C1E"/>
    <w:rsid w:val="00751A81"/>
    <w:rsid w:val="00783E5D"/>
    <w:rsid w:val="007C33E0"/>
    <w:rsid w:val="0084439C"/>
    <w:rsid w:val="00895343"/>
    <w:rsid w:val="008A6A26"/>
    <w:rsid w:val="008B4F49"/>
    <w:rsid w:val="0098668D"/>
    <w:rsid w:val="00A0787D"/>
    <w:rsid w:val="00A16E4F"/>
    <w:rsid w:val="00A230E6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B81B0F"/>
    <w:rsid w:val="00BC3D02"/>
    <w:rsid w:val="00C23A2F"/>
    <w:rsid w:val="00C90453"/>
    <w:rsid w:val="00CB21F4"/>
    <w:rsid w:val="00CC7D5A"/>
    <w:rsid w:val="00D11B5E"/>
    <w:rsid w:val="00D33DB5"/>
    <w:rsid w:val="00D36C15"/>
    <w:rsid w:val="00D56A5B"/>
    <w:rsid w:val="00D67D5D"/>
    <w:rsid w:val="00D7498F"/>
    <w:rsid w:val="00DB4A8B"/>
    <w:rsid w:val="00DD0FB3"/>
    <w:rsid w:val="00DD5B3D"/>
    <w:rsid w:val="00DE7B18"/>
    <w:rsid w:val="00DF62A0"/>
    <w:rsid w:val="00E061F1"/>
    <w:rsid w:val="00E06A14"/>
    <w:rsid w:val="00E564DC"/>
    <w:rsid w:val="00E60BF0"/>
    <w:rsid w:val="00E630AB"/>
    <w:rsid w:val="00E73A17"/>
    <w:rsid w:val="00E83E82"/>
    <w:rsid w:val="00F10B0D"/>
    <w:rsid w:val="00F1490E"/>
    <w:rsid w:val="00F40F83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5</cp:revision>
  <cp:lastPrinted>2017-08-04T09:07:00Z</cp:lastPrinted>
  <dcterms:created xsi:type="dcterms:W3CDTF">2021-12-13T08:43:00Z</dcterms:created>
  <dcterms:modified xsi:type="dcterms:W3CDTF">2023-08-21T12:31:00Z</dcterms:modified>
  <dc:language>ru-RU</dc:language>
</cp:coreProperties>
</file>